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030" w:rsidRPr="00814030" w:rsidRDefault="00814030" w:rsidP="00814030">
      <w:pPr>
        <w:ind w:firstLine="567"/>
        <w:jc w:val="center"/>
        <w:rPr>
          <w:b/>
          <w:i/>
          <w:sz w:val="28"/>
          <w:szCs w:val="28"/>
        </w:rPr>
      </w:pPr>
      <w:r w:rsidRPr="00814030">
        <w:rPr>
          <w:b/>
          <w:i/>
          <w:sz w:val="28"/>
          <w:szCs w:val="28"/>
        </w:rPr>
        <w:t>ИНФОРМАЦИЯ</w:t>
      </w:r>
    </w:p>
    <w:p w:rsidR="00F7455A" w:rsidRDefault="00814030" w:rsidP="00814030">
      <w:pPr>
        <w:jc w:val="center"/>
        <w:rPr>
          <w:b/>
          <w:i/>
          <w:sz w:val="28"/>
          <w:szCs w:val="28"/>
        </w:rPr>
      </w:pPr>
      <w:r w:rsidRPr="00814030">
        <w:rPr>
          <w:b/>
          <w:i/>
          <w:sz w:val="28"/>
          <w:szCs w:val="28"/>
        </w:rPr>
        <w:t>о деятельности КСП города Котельники</w:t>
      </w:r>
      <w:r w:rsidR="00365812">
        <w:rPr>
          <w:b/>
          <w:i/>
          <w:sz w:val="28"/>
          <w:szCs w:val="28"/>
        </w:rPr>
        <w:t xml:space="preserve"> за 201</w:t>
      </w:r>
      <w:r w:rsidR="0008185B">
        <w:rPr>
          <w:b/>
          <w:i/>
          <w:sz w:val="28"/>
          <w:szCs w:val="28"/>
        </w:rPr>
        <w:t>9</w:t>
      </w:r>
      <w:r w:rsidR="00365812">
        <w:rPr>
          <w:b/>
          <w:i/>
          <w:sz w:val="28"/>
          <w:szCs w:val="28"/>
        </w:rPr>
        <w:t xml:space="preserve"> год</w:t>
      </w:r>
      <w:r w:rsidRPr="00814030">
        <w:rPr>
          <w:b/>
          <w:i/>
          <w:sz w:val="28"/>
          <w:szCs w:val="28"/>
        </w:rPr>
        <w:t xml:space="preserve"> </w:t>
      </w:r>
    </w:p>
    <w:p w:rsidR="00814030" w:rsidRDefault="0008185B" w:rsidP="0081403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план работы на 2020 год</w:t>
      </w:r>
    </w:p>
    <w:p w:rsidR="00365812" w:rsidRDefault="00365812" w:rsidP="00814030">
      <w:pPr>
        <w:jc w:val="center"/>
        <w:rPr>
          <w:sz w:val="28"/>
          <w:szCs w:val="28"/>
        </w:rPr>
      </w:pPr>
    </w:p>
    <w:p w:rsidR="00237326" w:rsidRDefault="00237326" w:rsidP="00E967B1">
      <w:pPr>
        <w:ind w:firstLine="709"/>
        <w:jc w:val="both"/>
        <w:rPr>
          <w:sz w:val="28"/>
          <w:szCs w:val="28"/>
        </w:rPr>
      </w:pPr>
      <w:r w:rsidRPr="00237326">
        <w:rPr>
          <w:sz w:val="28"/>
          <w:szCs w:val="28"/>
        </w:rPr>
        <w:t>Контрольно-счетная палата, осуществляя сво</w:t>
      </w:r>
      <w:r>
        <w:rPr>
          <w:sz w:val="28"/>
          <w:szCs w:val="28"/>
        </w:rPr>
        <w:t>ю</w:t>
      </w:r>
      <w:r w:rsidRPr="00237326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деятельность</w:t>
      </w:r>
      <w:r w:rsidRPr="00237326">
        <w:rPr>
          <w:sz w:val="28"/>
          <w:szCs w:val="28"/>
        </w:rPr>
        <w:t xml:space="preserve"> в области внешнего финансового контроля, основывается на принципах законности, объективности</w:t>
      </w:r>
      <w:r>
        <w:rPr>
          <w:sz w:val="28"/>
          <w:szCs w:val="28"/>
        </w:rPr>
        <w:t xml:space="preserve">, </w:t>
      </w:r>
      <w:r w:rsidRPr="00237326">
        <w:rPr>
          <w:sz w:val="28"/>
          <w:szCs w:val="28"/>
        </w:rPr>
        <w:t>независимости</w:t>
      </w:r>
      <w:r>
        <w:rPr>
          <w:sz w:val="28"/>
          <w:szCs w:val="28"/>
        </w:rPr>
        <w:t>, и исполняет следующие полномочия:</w:t>
      </w:r>
    </w:p>
    <w:p w:rsidR="00E967B1" w:rsidRPr="003816BB" w:rsidRDefault="00E967B1" w:rsidP="00E967B1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3816BB">
        <w:rPr>
          <w:sz w:val="28"/>
          <w:szCs w:val="28"/>
        </w:rPr>
        <w:t>контроль за</w:t>
      </w:r>
      <w:proofErr w:type="gramEnd"/>
      <w:r w:rsidRPr="003816BB">
        <w:rPr>
          <w:sz w:val="28"/>
          <w:szCs w:val="28"/>
        </w:rPr>
        <w:t xml:space="preserve"> исполнением местного бюджета;</w:t>
      </w:r>
    </w:p>
    <w:p w:rsidR="00E967B1" w:rsidRPr="003816BB" w:rsidRDefault="00E967B1" w:rsidP="00E967B1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3816BB">
        <w:rPr>
          <w:sz w:val="28"/>
          <w:szCs w:val="28"/>
        </w:rPr>
        <w:t xml:space="preserve"> экспертиза проектов местного бюджета;</w:t>
      </w:r>
    </w:p>
    <w:p w:rsidR="00E967B1" w:rsidRPr="003816BB" w:rsidRDefault="00E967B1" w:rsidP="00E967B1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3816BB">
        <w:rPr>
          <w:sz w:val="28"/>
          <w:szCs w:val="28"/>
        </w:rPr>
        <w:t xml:space="preserve"> внешняя проверка годового отчета об исполнении местного бюджета;</w:t>
      </w:r>
    </w:p>
    <w:p w:rsidR="00E967B1" w:rsidRPr="003816BB" w:rsidRDefault="00E967B1" w:rsidP="00E967B1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3816BB">
        <w:rPr>
          <w:sz w:val="28"/>
          <w:szCs w:val="28"/>
        </w:rPr>
        <w:t xml:space="preserve"> осуществление </w:t>
      </w:r>
      <w:proofErr w:type="gramStart"/>
      <w:r w:rsidRPr="003816BB">
        <w:rPr>
          <w:sz w:val="28"/>
          <w:szCs w:val="28"/>
        </w:rPr>
        <w:t>контроля за</w:t>
      </w:r>
      <w:proofErr w:type="gramEnd"/>
      <w:r w:rsidRPr="003816BB">
        <w:rPr>
          <w:sz w:val="28"/>
          <w:szCs w:val="28"/>
        </w:rPr>
        <w:t xml:space="preserve"> законностью использования средств местного бюджета;</w:t>
      </w:r>
    </w:p>
    <w:p w:rsidR="00E967B1" w:rsidRPr="003816BB" w:rsidRDefault="00E967B1" w:rsidP="00E967B1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E967B1">
        <w:rPr>
          <w:sz w:val="28"/>
          <w:szCs w:val="28"/>
        </w:rPr>
        <w:t xml:space="preserve">  </w:t>
      </w:r>
      <w:r w:rsidRPr="003816BB">
        <w:rPr>
          <w:sz w:val="28"/>
          <w:szCs w:val="28"/>
        </w:rPr>
        <w:t>подготовка информации о ходе исполнения местного бюджета;</w:t>
      </w:r>
    </w:p>
    <w:p w:rsidR="00E967B1" w:rsidRPr="003816BB" w:rsidRDefault="00E967B1" w:rsidP="00E967B1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3816BB">
        <w:rPr>
          <w:sz w:val="28"/>
          <w:szCs w:val="28"/>
        </w:rPr>
        <w:t xml:space="preserve"> участие в мероприятиях, направленных на противодействие коррупции;</w:t>
      </w:r>
    </w:p>
    <w:p w:rsidR="00237326" w:rsidRPr="00E967B1" w:rsidRDefault="00E967B1" w:rsidP="00E967B1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3816BB">
        <w:rPr>
          <w:sz w:val="28"/>
          <w:szCs w:val="28"/>
        </w:rPr>
        <w:t xml:space="preserve"> аудит в сфере закупок</w:t>
      </w:r>
      <w:r>
        <w:rPr>
          <w:sz w:val="28"/>
          <w:szCs w:val="28"/>
        </w:rPr>
        <w:t>.</w:t>
      </w:r>
    </w:p>
    <w:p w:rsidR="002233D1" w:rsidRPr="002233D1" w:rsidRDefault="002233D1" w:rsidP="00E967B1">
      <w:pPr>
        <w:ind w:firstLine="567"/>
        <w:jc w:val="both"/>
        <w:rPr>
          <w:sz w:val="28"/>
          <w:szCs w:val="28"/>
        </w:rPr>
      </w:pPr>
      <w:r w:rsidRPr="002233D1">
        <w:rPr>
          <w:sz w:val="28"/>
          <w:szCs w:val="28"/>
        </w:rPr>
        <w:t>Контрольно-счетной палатой в 201</w:t>
      </w:r>
      <w:r w:rsidR="0008185B">
        <w:rPr>
          <w:sz w:val="28"/>
          <w:szCs w:val="28"/>
        </w:rPr>
        <w:t>9</w:t>
      </w:r>
      <w:r w:rsidR="00365812">
        <w:rPr>
          <w:sz w:val="28"/>
          <w:szCs w:val="28"/>
        </w:rPr>
        <w:t xml:space="preserve"> </w:t>
      </w:r>
      <w:r w:rsidRPr="002233D1">
        <w:rPr>
          <w:sz w:val="28"/>
          <w:szCs w:val="28"/>
        </w:rPr>
        <w:t xml:space="preserve">году проведено </w:t>
      </w:r>
      <w:r w:rsidR="0008185B">
        <w:rPr>
          <w:sz w:val="28"/>
          <w:szCs w:val="28"/>
        </w:rPr>
        <w:t>21</w:t>
      </w:r>
      <w:r w:rsidRPr="002233D1">
        <w:rPr>
          <w:sz w:val="28"/>
          <w:szCs w:val="28"/>
        </w:rPr>
        <w:t xml:space="preserve"> контрольн</w:t>
      </w:r>
      <w:r w:rsidR="0008185B">
        <w:rPr>
          <w:sz w:val="28"/>
          <w:szCs w:val="28"/>
        </w:rPr>
        <w:t>ое</w:t>
      </w:r>
      <w:r w:rsidRPr="002233D1">
        <w:rPr>
          <w:sz w:val="28"/>
          <w:szCs w:val="28"/>
        </w:rPr>
        <w:t xml:space="preserve"> и экспертно-аналитическ</w:t>
      </w:r>
      <w:r w:rsidR="0008185B">
        <w:rPr>
          <w:sz w:val="28"/>
          <w:szCs w:val="28"/>
        </w:rPr>
        <w:t>ое</w:t>
      </w:r>
      <w:r w:rsidR="00EA7E4A">
        <w:rPr>
          <w:sz w:val="28"/>
          <w:szCs w:val="28"/>
        </w:rPr>
        <w:t xml:space="preserve"> </w:t>
      </w:r>
      <w:r w:rsidRPr="002233D1">
        <w:rPr>
          <w:sz w:val="28"/>
          <w:szCs w:val="28"/>
        </w:rPr>
        <w:t>мероприяти</w:t>
      </w:r>
      <w:r w:rsidR="0008185B">
        <w:rPr>
          <w:sz w:val="28"/>
          <w:szCs w:val="28"/>
        </w:rPr>
        <w:t>е</w:t>
      </w:r>
      <w:r w:rsidRPr="002233D1">
        <w:rPr>
          <w:sz w:val="28"/>
          <w:szCs w:val="28"/>
        </w:rPr>
        <w:t>, из них:</w:t>
      </w:r>
    </w:p>
    <w:p w:rsidR="002233D1" w:rsidRPr="002233D1" w:rsidRDefault="002233D1" w:rsidP="00E967B1">
      <w:pPr>
        <w:jc w:val="both"/>
        <w:rPr>
          <w:sz w:val="28"/>
          <w:szCs w:val="28"/>
        </w:rPr>
      </w:pPr>
      <w:r w:rsidRPr="002233D1">
        <w:rPr>
          <w:sz w:val="28"/>
          <w:szCs w:val="28"/>
        </w:rPr>
        <w:t xml:space="preserve">- </w:t>
      </w:r>
      <w:r w:rsidR="0008185B">
        <w:rPr>
          <w:sz w:val="28"/>
          <w:szCs w:val="28"/>
        </w:rPr>
        <w:t>8</w:t>
      </w:r>
      <w:r w:rsidRPr="002233D1">
        <w:rPr>
          <w:sz w:val="28"/>
          <w:szCs w:val="28"/>
        </w:rPr>
        <w:t xml:space="preserve"> контрольных мероприятий в соответствии с утвержденным планом работы на 201</w:t>
      </w:r>
      <w:r w:rsidR="0008185B">
        <w:rPr>
          <w:sz w:val="28"/>
          <w:szCs w:val="28"/>
        </w:rPr>
        <w:t>9</w:t>
      </w:r>
      <w:r w:rsidRPr="002233D1">
        <w:rPr>
          <w:sz w:val="28"/>
          <w:szCs w:val="28"/>
        </w:rPr>
        <w:t xml:space="preserve"> год</w:t>
      </w:r>
      <w:r w:rsidR="008C74C0" w:rsidRPr="008C74C0">
        <w:rPr>
          <w:sz w:val="28"/>
          <w:szCs w:val="28"/>
        </w:rPr>
        <w:t>;</w:t>
      </w:r>
    </w:p>
    <w:p w:rsidR="005A4923" w:rsidRDefault="002233D1" w:rsidP="0008185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233D1">
        <w:rPr>
          <w:sz w:val="28"/>
          <w:szCs w:val="28"/>
        </w:rPr>
        <w:t>- 1</w:t>
      </w:r>
      <w:r w:rsidR="0008185B">
        <w:rPr>
          <w:sz w:val="28"/>
          <w:szCs w:val="28"/>
        </w:rPr>
        <w:t>3</w:t>
      </w:r>
      <w:r w:rsidRPr="002233D1">
        <w:rPr>
          <w:sz w:val="28"/>
          <w:szCs w:val="28"/>
        </w:rPr>
        <w:t xml:space="preserve"> экспертно-аналитических мероприятий, в том числе внешняя проверка годового отчета об исполнении местного бюджета и </w:t>
      </w:r>
      <w:r w:rsidR="0008185B">
        <w:rPr>
          <w:sz w:val="28"/>
          <w:szCs w:val="28"/>
          <w:lang w:eastAsia="en-US"/>
        </w:rPr>
        <w:t>экспертиза проекта местного бюджета.</w:t>
      </w:r>
    </w:p>
    <w:p w:rsidR="00237326" w:rsidRDefault="002233D1" w:rsidP="005A4923">
      <w:pPr>
        <w:ind w:firstLine="567"/>
        <w:jc w:val="both"/>
        <w:rPr>
          <w:sz w:val="28"/>
          <w:szCs w:val="28"/>
        </w:rPr>
      </w:pPr>
      <w:r w:rsidRPr="002233D1">
        <w:rPr>
          <w:sz w:val="28"/>
          <w:szCs w:val="28"/>
        </w:rPr>
        <w:t>Контрольной деятельнос</w:t>
      </w:r>
      <w:r w:rsidR="00F93C2F">
        <w:rPr>
          <w:sz w:val="28"/>
          <w:szCs w:val="28"/>
        </w:rPr>
        <w:t xml:space="preserve">тью за отчетный период охвачено </w:t>
      </w:r>
      <w:r w:rsidR="0008185B">
        <w:rPr>
          <w:sz w:val="28"/>
          <w:szCs w:val="28"/>
        </w:rPr>
        <w:t>пять</w:t>
      </w:r>
      <w:r w:rsidR="00F93C2F">
        <w:rPr>
          <w:sz w:val="28"/>
          <w:szCs w:val="28"/>
        </w:rPr>
        <w:t xml:space="preserve"> </w:t>
      </w:r>
      <w:r w:rsidRPr="002233D1">
        <w:rPr>
          <w:sz w:val="28"/>
          <w:szCs w:val="28"/>
        </w:rPr>
        <w:t>муниципальных учреждени</w:t>
      </w:r>
      <w:r w:rsidR="00F93C2F">
        <w:rPr>
          <w:sz w:val="28"/>
          <w:szCs w:val="28"/>
        </w:rPr>
        <w:t>й</w:t>
      </w:r>
      <w:r w:rsidR="00237326" w:rsidRPr="00237326">
        <w:rPr>
          <w:sz w:val="28"/>
          <w:szCs w:val="28"/>
        </w:rPr>
        <w:t xml:space="preserve"> </w:t>
      </w:r>
      <w:r w:rsidR="00237326" w:rsidRPr="002233D1">
        <w:rPr>
          <w:sz w:val="28"/>
          <w:szCs w:val="28"/>
        </w:rPr>
        <w:t xml:space="preserve">и </w:t>
      </w:r>
      <w:r w:rsidR="00237326">
        <w:rPr>
          <w:sz w:val="28"/>
          <w:szCs w:val="28"/>
        </w:rPr>
        <w:t>3 о</w:t>
      </w:r>
      <w:r w:rsidR="00237326" w:rsidRPr="002233D1">
        <w:rPr>
          <w:sz w:val="28"/>
          <w:szCs w:val="28"/>
        </w:rPr>
        <w:t>рган</w:t>
      </w:r>
      <w:r w:rsidR="00237326">
        <w:rPr>
          <w:sz w:val="28"/>
          <w:szCs w:val="28"/>
        </w:rPr>
        <w:t>а</w:t>
      </w:r>
      <w:r w:rsidR="00237326" w:rsidRPr="002233D1">
        <w:rPr>
          <w:sz w:val="28"/>
          <w:szCs w:val="28"/>
        </w:rPr>
        <w:t xml:space="preserve"> местного самоуправления</w:t>
      </w:r>
      <w:r w:rsidR="00237326">
        <w:rPr>
          <w:sz w:val="28"/>
          <w:szCs w:val="28"/>
        </w:rPr>
        <w:t>, а именно:</w:t>
      </w:r>
    </w:p>
    <w:p w:rsidR="00237326" w:rsidRDefault="00237326" w:rsidP="00237326">
      <w:pPr>
        <w:jc w:val="both"/>
        <w:rPr>
          <w:sz w:val="28"/>
          <w:szCs w:val="28"/>
        </w:rPr>
      </w:pPr>
      <w:r>
        <w:rPr>
          <w:sz w:val="28"/>
          <w:szCs w:val="28"/>
        </w:rPr>
        <w:t>- МАДОУ д/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«Сказка»;</w:t>
      </w:r>
    </w:p>
    <w:p w:rsidR="00237326" w:rsidRDefault="00237326" w:rsidP="00237326">
      <w:pPr>
        <w:jc w:val="both"/>
        <w:rPr>
          <w:sz w:val="28"/>
          <w:szCs w:val="28"/>
        </w:rPr>
      </w:pPr>
      <w:r>
        <w:rPr>
          <w:sz w:val="28"/>
          <w:szCs w:val="28"/>
        </w:rPr>
        <w:t>- МКУ ЦБ Котельники;</w:t>
      </w:r>
    </w:p>
    <w:p w:rsidR="00237326" w:rsidRDefault="00237326" w:rsidP="00237326">
      <w:pPr>
        <w:jc w:val="both"/>
        <w:rPr>
          <w:sz w:val="28"/>
          <w:szCs w:val="28"/>
        </w:rPr>
      </w:pPr>
      <w:r>
        <w:rPr>
          <w:sz w:val="28"/>
          <w:szCs w:val="28"/>
        </w:rPr>
        <w:t>- МБУ «МФЦ Котельники»;</w:t>
      </w:r>
    </w:p>
    <w:p w:rsidR="00237326" w:rsidRDefault="00237326" w:rsidP="00237326">
      <w:pPr>
        <w:jc w:val="both"/>
        <w:rPr>
          <w:sz w:val="28"/>
          <w:szCs w:val="28"/>
        </w:rPr>
      </w:pPr>
      <w:r>
        <w:rPr>
          <w:sz w:val="28"/>
          <w:szCs w:val="28"/>
        </w:rPr>
        <w:t>- МСОАУ «Спорткомплекс Котельники»;</w:t>
      </w:r>
    </w:p>
    <w:p w:rsidR="00237326" w:rsidRDefault="00237326" w:rsidP="00237326">
      <w:pPr>
        <w:jc w:val="both"/>
        <w:rPr>
          <w:sz w:val="28"/>
          <w:szCs w:val="28"/>
        </w:rPr>
      </w:pPr>
      <w:r>
        <w:rPr>
          <w:sz w:val="28"/>
          <w:szCs w:val="28"/>
        </w:rPr>
        <w:t>- МБДОУ д/с «Семицветик».</w:t>
      </w:r>
    </w:p>
    <w:p w:rsidR="00237326" w:rsidRDefault="002233D1" w:rsidP="00237326">
      <w:pPr>
        <w:jc w:val="both"/>
        <w:rPr>
          <w:sz w:val="28"/>
          <w:szCs w:val="28"/>
        </w:rPr>
      </w:pPr>
      <w:r w:rsidRPr="002233D1">
        <w:rPr>
          <w:sz w:val="28"/>
          <w:szCs w:val="28"/>
        </w:rPr>
        <w:t>- Администрация</w:t>
      </w:r>
      <w:r w:rsidR="00237326">
        <w:rPr>
          <w:sz w:val="28"/>
          <w:szCs w:val="28"/>
        </w:rPr>
        <w:t>;</w:t>
      </w:r>
    </w:p>
    <w:p w:rsidR="00237326" w:rsidRDefault="00237326" w:rsidP="0023732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A72EA">
        <w:rPr>
          <w:sz w:val="28"/>
          <w:szCs w:val="28"/>
        </w:rPr>
        <w:t xml:space="preserve"> </w:t>
      </w:r>
      <w:r w:rsidR="0008185B">
        <w:rPr>
          <w:sz w:val="28"/>
          <w:szCs w:val="28"/>
        </w:rPr>
        <w:t>Совет депутатов</w:t>
      </w:r>
      <w:r>
        <w:rPr>
          <w:sz w:val="28"/>
          <w:szCs w:val="28"/>
        </w:rPr>
        <w:t>;</w:t>
      </w:r>
    </w:p>
    <w:p w:rsidR="002233D1" w:rsidRPr="00A32E19" w:rsidRDefault="00237326" w:rsidP="0023732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8185B">
        <w:rPr>
          <w:sz w:val="28"/>
          <w:szCs w:val="28"/>
        </w:rPr>
        <w:t xml:space="preserve"> Контрольно-счетная палата</w:t>
      </w:r>
      <w:r w:rsidR="002233D1" w:rsidRPr="002233D1">
        <w:rPr>
          <w:sz w:val="28"/>
          <w:szCs w:val="28"/>
        </w:rPr>
        <w:t>.</w:t>
      </w:r>
    </w:p>
    <w:p w:rsidR="00B2690A" w:rsidRPr="00A32E19" w:rsidRDefault="00B2690A" w:rsidP="00C47201">
      <w:pPr>
        <w:ind w:firstLine="567"/>
        <w:jc w:val="both"/>
        <w:rPr>
          <w:sz w:val="28"/>
          <w:szCs w:val="28"/>
        </w:rPr>
      </w:pPr>
      <w:r w:rsidRPr="00B2690A">
        <w:rPr>
          <w:sz w:val="28"/>
          <w:szCs w:val="28"/>
        </w:rPr>
        <w:t>В результате деятельности проведен комплекс контрольных и экспертно-аналитических мероприятий, результаты которых позволили оценить действенность мер, принимаемых органами местного самоуправления, муниципальными учреждениями и организациями, в части результативности, эффективности и экономности использования муниципальных и иных ресурсов.</w:t>
      </w:r>
    </w:p>
    <w:p w:rsidR="002233D1" w:rsidRPr="002233D1" w:rsidRDefault="002233D1" w:rsidP="002233D1">
      <w:pPr>
        <w:ind w:firstLine="567"/>
        <w:jc w:val="both"/>
        <w:rPr>
          <w:sz w:val="28"/>
          <w:szCs w:val="28"/>
        </w:rPr>
      </w:pPr>
      <w:r w:rsidRPr="002233D1">
        <w:rPr>
          <w:sz w:val="28"/>
          <w:szCs w:val="28"/>
        </w:rPr>
        <w:t>По резу</w:t>
      </w:r>
      <w:r w:rsidR="0008185B">
        <w:rPr>
          <w:sz w:val="28"/>
          <w:szCs w:val="28"/>
        </w:rPr>
        <w:t>льтатам контрольных мероприятий</w:t>
      </w:r>
      <w:r>
        <w:rPr>
          <w:sz w:val="28"/>
          <w:szCs w:val="28"/>
        </w:rPr>
        <w:t xml:space="preserve"> </w:t>
      </w:r>
      <w:r w:rsidR="0008185B">
        <w:rPr>
          <w:sz w:val="28"/>
          <w:szCs w:val="28"/>
        </w:rPr>
        <w:t xml:space="preserve">выявлен ряд </w:t>
      </w:r>
      <w:r w:rsidR="00B53473">
        <w:rPr>
          <w:sz w:val="28"/>
          <w:szCs w:val="28"/>
        </w:rPr>
        <w:t xml:space="preserve">систематически </w:t>
      </w:r>
      <w:r w:rsidR="0008185B">
        <w:rPr>
          <w:sz w:val="28"/>
          <w:szCs w:val="28"/>
        </w:rPr>
        <w:t xml:space="preserve">совершаемых </w:t>
      </w:r>
      <w:r w:rsidR="00B53473">
        <w:rPr>
          <w:sz w:val="28"/>
          <w:szCs w:val="28"/>
        </w:rPr>
        <w:t xml:space="preserve">объектами контроля </w:t>
      </w:r>
      <w:r w:rsidR="0008185B">
        <w:rPr>
          <w:sz w:val="28"/>
          <w:szCs w:val="28"/>
        </w:rPr>
        <w:t>нарушений,</w:t>
      </w:r>
      <w:r w:rsidRPr="002233D1">
        <w:rPr>
          <w:sz w:val="28"/>
          <w:szCs w:val="28"/>
        </w:rPr>
        <w:t xml:space="preserve"> из них:</w:t>
      </w:r>
    </w:p>
    <w:p w:rsidR="00B53473" w:rsidRDefault="00180926" w:rsidP="00180926">
      <w:pPr>
        <w:ind w:firstLine="567"/>
        <w:jc w:val="both"/>
        <w:rPr>
          <w:sz w:val="28"/>
          <w:szCs w:val="28"/>
        </w:rPr>
      </w:pPr>
      <w:r w:rsidRPr="00180926">
        <w:rPr>
          <w:sz w:val="28"/>
          <w:szCs w:val="28"/>
        </w:rPr>
        <w:t>- нарушения ведения бухгалтерского учета</w:t>
      </w:r>
      <w:r w:rsidR="00B53473">
        <w:rPr>
          <w:sz w:val="28"/>
          <w:szCs w:val="28"/>
        </w:rPr>
        <w:t>;</w:t>
      </w:r>
    </w:p>
    <w:p w:rsidR="007340D4" w:rsidRDefault="007340D4" w:rsidP="001809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при составлении и ведении плана финансово-хозяйственной деятельности учреждений;</w:t>
      </w:r>
    </w:p>
    <w:p w:rsidR="007340D4" w:rsidRDefault="007340D4" w:rsidP="001809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ведения кадрового учета работников;</w:t>
      </w:r>
    </w:p>
    <w:p w:rsidR="007340D4" w:rsidRPr="00180926" w:rsidRDefault="007340D4" w:rsidP="007340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</w:t>
      </w:r>
      <w:r w:rsidRPr="00B53473">
        <w:rPr>
          <w:sz w:val="28"/>
          <w:szCs w:val="28"/>
        </w:rPr>
        <w:t xml:space="preserve">арушение порядка и </w:t>
      </w:r>
      <w:r>
        <w:rPr>
          <w:sz w:val="28"/>
          <w:szCs w:val="28"/>
        </w:rPr>
        <w:t>условий оплаты труда работников;</w:t>
      </w:r>
    </w:p>
    <w:p w:rsidR="00180926" w:rsidRDefault="00B53473" w:rsidP="001809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нарушения при </w:t>
      </w:r>
      <w:r w:rsidR="00180926" w:rsidRPr="00180926">
        <w:rPr>
          <w:sz w:val="28"/>
          <w:szCs w:val="28"/>
        </w:rPr>
        <w:t>составлени</w:t>
      </w:r>
      <w:r>
        <w:rPr>
          <w:sz w:val="28"/>
          <w:szCs w:val="28"/>
        </w:rPr>
        <w:t>и</w:t>
      </w:r>
      <w:r w:rsidR="00180926" w:rsidRPr="00180926">
        <w:rPr>
          <w:sz w:val="28"/>
          <w:szCs w:val="28"/>
        </w:rPr>
        <w:t xml:space="preserve"> и представлени</w:t>
      </w:r>
      <w:r>
        <w:rPr>
          <w:sz w:val="28"/>
          <w:szCs w:val="28"/>
        </w:rPr>
        <w:t>и</w:t>
      </w:r>
      <w:r w:rsidR="00180926" w:rsidRPr="00180926">
        <w:rPr>
          <w:sz w:val="28"/>
          <w:szCs w:val="28"/>
        </w:rPr>
        <w:t xml:space="preserve"> бухгалтерской (финансовой) отчетности;</w:t>
      </w:r>
    </w:p>
    <w:p w:rsidR="00180926" w:rsidRPr="003405A6" w:rsidRDefault="00180926" w:rsidP="00180926">
      <w:pPr>
        <w:ind w:firstLine="567"/>
        <w:jc w:val="both"/>
        <w:rPr>
          <w:sz w:val="28"/>
          <w:szCs w:val="28"/>
        </w:rPr>
      </w:pPr>
      <w:r w:rsidRPr="00180926">
        <w:rPr>
          <w:sz w:val="28"/>
          <w:szCs w:val="28"/>
        </w:rPr>
        <w:t xml:space="preserve">- нарушения при осуществлении муниципальных закупок и закупок </w:t>
      </w:r>
      <w:r w:rsidRPr="003405A6">
        <w:rPr>
          <w:sz w:val="28"/>
          <w:szCs w:val="28"/>
        </w:rPr>
        <w:t>от</w:t>
      </w:r>
      <w:r w:rsidR="00B53473">
        <w:rPr>
          <w:sz w:val="28"/>
          <w:szCs w:val="28"/>
        </w:rPr>
        <w:t>дельными видами юридических лиц</w:t>
      </w:r>
      <w:r w:rsidRPr="003405A6">
        <w:rPr>
          <w:sz w:val="28"/>
          <w:szCs w:val="28"/>
        </w:rPr>
        <w:t>.</w:t>
      </w:r>
    </w:p>
    <w:p w:rsidR="007D4826" w:rsidRDefault="002233D1" w:rsidP="002233D1">
      <w:pPr>
        <w:ind w:firstLine="567"/>
        <w:jc w:val="both"/>
        <w:rPr>
          <w:sz w:val="28"/>
          <w:szCs w:val="28"/>
        </w:rPr>
      </w:pPr>
      <w:r w:rsidRPr="007D4826">
        <w:rPr>
          <w:sz w:val="28"/>
          <w:szCs w:val="28"/>
        </w:rPr>
        <w:t xml:space="preserve">В адрес руководителей проверяемых </w:t>
      </w:r>
      <w:r w:rsidR="008E1D82" w:rsidRPr="007D4826">
        <w:rPr>
          <w:sz w:val="28"/>
          <w:szCs w:val="28"/>
        </w:rPr>
        <w:t xml:space="preserve">учреждений были направлены </w:t>
      </w:r>
      <w:r w:rsidRPr="007D4826">
        <w:rPr>
          <w:sz w:val="28"/>
          <w:szCs w:val="28"/>
        </w:rPr>
        <w:t>представлени</w:t>
      </w:r>
      <w:r w:rsidR="007340D4">
        <w:rPr>
          <w:sz w:val="28"/>
          <w:szCs w:val="28"/>
        </w:rPr>
        <w:t>я</w:t>
      </w:r>
      <w:r w:rsidRPr="007D4826">
        <w:rPr>
          <w:sz w:val="28"/>
          <w:szCs w:val="28"/>
        </w:rPr>
        <w:t xml:space="preserve">, </w:t>
      </w:r>
      <w:r w:rsidR="007340D4">
        <w:rPr>
          <w:sz w:val="28"/>
          <w:szCs w:val="28"/>
        </w:rPr>
        <w:t>для устранения нарушений</w:t>
      </w:r>
      <w:r w:rsidR="007D4826">
        <w:rPr>
          <w:sz w:val="28"/>
          <w:szCs w:val="28"/>
        </w:rPr>
        <w:t>.</w:t>
      </w:r>
    </w:p>
    <w:p w:rsidR="007340D4" w:rsidRPr="007340D4" w:rsidRDefault="007340D4" w:rsidP="007340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40D4">
        <w:rPr>
          <w:sz w:val="28"/>
          <w:szCs w:val="28"/>
        </w:rPr>
        <w:t>В соответствии с административны</w:t>
      </w:r>
      <w:r>
        <w:rPr>
          <w:sz w:val="28"/>
          <w:szCs w:val="28"/>
        </w:rPr>
        <w:t>м</w:t>
      </w:r>
      <w:r w:rsidRPr="007340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кодексом </w:t>
      </w:r>
      <w:r w:rsidRPr="007340D4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7340D4">
        <w:rPr>
          <w:sz w:val="28"/>
          <w:szCs w:val="28"/>
        </w:rPr>
        <w:t xml:space="preserve"> году в отношении </w:t>
      </w:r>
      <w:r>
        <w:rPr>
          <w:sz w:val="28"/>
          <w:szCs w:val="28"/>
        </w:rPr>
        <w:t xml:space="preserve">должностных </w:t>
      </w:r>
      <w:r w:rsidRPr="007340D4">
        <w:rPr>
          <w:sz w:val="28"/>
          <w:szCs w:val="28"/>
        </w:rPr>
        <w:t xml:space="preserve">лиц, допустивших нарушения, Контрольно-счетной палатой составлено </w:t>
      </w:r>
      <w:r>
        <w:rPr>
          <w:sz w:val="28"/>
          <w:szCs w:val="28"/>
        </w:rPr>
        <w:t>12</w:t>
      </w:r>
      <w:r w:rsidRPr="007340D4">
        <w:rPr>
          <w:sz w:val="28"/>
          <w:szCs w:val="28"/>
        </w:rPr>
        <w:t xml:space="preserve"> протоколов об административных правонарушениях.</w:t>
      </w:r>
    </w:p>
    <w:p w:rsidR="007340D4" w:rsidRPr="007340D4" w:rsidRDefault="007340D4" w:rsidP="007340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40D4">
        <w:rPr>
          <w:sz w:val="28"/>
          <w:szCs w:val="28"/>
        </w:rPr>
        <w:t xml:space="preserve"> По </w:t>
      </w:r>
      <w:r w:rsidR="00237326">
        <w:rPr>
          <w:sz w:val="28"/>
          <w:szCs w:val="28"/>
        </w:rPr>
        <w:t>11</w:t>
      </w:r>
      <w:r w:rsidRPr="007340D4">
        <w:rPr>
          <w:sz w:val="28"/>
          <w:szCs w:val="28"/>
        </w:rPr>
        <w:t xml:space="preserve"> протоколам вынесены решения о привлечении виновных лиц к административной ответственности.</w:t>
      </w:r>
    </w:p>
    <w:p w:rsidR="007340D4" w:rsidRDefault="007340D4" w:rsidP="007340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40D4">
        <w:rPr>
          <w:sz w:val="28"/>
          <w:szCs w:val="28"/>
        </w:rPr>
        <w:t>Общая сумма назначенных административных штрафов составила 1</w:t>
      </w:r>
      <w:r w:rsidR="00237326">
        <w:rPr>
          <w:sz w:val="28"/>
          <w:szCs w:val="28"/>
        </w:rPr>
        <w:t>1</w:t>
      </w:r>
      <w:r w:rsidRPr="007340D4">
        <w:rPr>
          <w:sz w:val="28"/>
          <w:szCs w:val="28"/>
        </w:rPr>
        <w:t>0,0 тыс. рублей, сумма уплаченных в 201</w:t>
      </w:r>
      <w:r w:rsidR="00237326">
        <w:rPr>
          <w:sz w:val="28"/>
          <w:szCs w:val="28"/>
        </w:rPr>
        <w:t>9</w:t>
      </w:r>
      <w:r w:rsidRPr="007340D4">
        <w:rPr>
          <w:sz w:val="28"/>
          <w:szCs w:val="28"/>
        </w:rPr>
        <w:t xml:space="preserve"> году штрафов </w:t>
      </w:r>
      <w:r w:rsidR="00E967B1">
        <w:rPr>
          <w:sz w:val="28"/>
          <w:szCs w:val="28"/>
        </w:rPr>
        <w:t xml:space="preserve">в бюджет города </w:t>
      </w:r>
      <w:r w:rsidRPr="007340D4">
        <w:rPr>
          <w:sz w:val="28"/>
          <w:szCs w:val="28"/>
        </w:rPr>
        <w:t xml:space="preserve">составила </w:t>
      </w:r>
      <w:r w:rsidR="00237326">
        <w:rPr>
          <w:sz w:val="28"/>
          <w:szCs w:val="28"/>
        </w:rPr>
        <w:t>100</w:t>
      </w:r>
      <w:r w:rsidRPr="007340D4">
        <w:rPr>
          <w:sz w:val="28"/>
          <w:szCs w:val="28"/>
        </w:rPr>
        <w:t>,0 тыс. рублей.</w:t>
      </w:r>
    </w:p>
    <w:p w:rsidR="000D72A8" w:rsidRDefault="000D72A8" w:rsidP="007340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пресечения бюджетных правонарушении по обращению Межмуниципального управления МВД «Люберецкое» Контрольно-счетной палатой проводится работа по заключению Соглашения о сотрудничестве.</w:t>
      </w:r>
    </w:p>
    <w:p w:rsidR="00E967B1" w:rsidRPr="001944D2" w:rsidRDefault="001944D2" w:rsidP="006844BF">
      <w:pPr>
        <w:autoSpaceDE w:val="0"/>
        <w:autoSpaceDN w:val="0"/>
        <w:adjustRightInd w:val="0"/>
        <w:ind w:firstLine="567"/>
        <w:jc w:val="both"/>
        <w:rPr>
          <w:spacing w:val="-3"/>
          <w:sz w:val="28"/>
          <w:szCs w:val="28"/>
        </w:rPr>
      </w:pPr>
      <w:r w:rsidRPr="001944D2">
        <w:rPr>
          <w:spacing w:val="-3"/>
          <w:sz w:val="28"/>
          <w:szCs w:val="28"/>
        </w:rPr>
        <w:t>На текущий 2020 год Контрольно-счетной палатой запланировано проведение следующих экспертных и контрольных мероприятий, в том числе:</w:t>
      </w:r>
    </w:p>
    <w:p w:rsidR="001944D2" w:rsidRPr="001944D2" w:rsidRDefault="001944D2" w:rsidP="006844B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44D2">
        <w:rPr>
          <w:spacing w:val="-3"/>
          <w:sz w:val="28"/>
          <w:szCs w:val="28"/>
        </w:rPr>
        <w:t xml:space="preserve">- </w:t>
      </w:r>
      <w:r w:rsidRPr="001944D2">
        <w:rPr>
          <w:sz w:val="28"/>
          <w:szCs w:val="28"/>
        </w:rPr>
        <w:t>внешняя проверка годового отчета об исполнении бюджета города;</w:t>
      </w:r>
    </w:p>
    <w:p w:rsidR="001944D2" w:rsidRPr="001944D2" w:rsidRDefault="001944D2" w:rsidP="006844B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44D2">
        <w:rPr>
          <w:sz w:val="28"/>
          <w:szCs w:val="28"/>
        </w:rPr>
        <w:t>- экспертиза проектов местного бюджета;</w:t>
      </w:r>
    </w:p>
    <w:p w:rsidR="001944D2" w:rsidRPr="001944D2" w:rsidRDefault="001944D2" w:rsidP="006844BF">
      <w:pPr>
        <w:autoSpaceDE w:val="0"/>
        <w:autoSpaceDN w:val="0"/>
        <w:adjustRightInd w:val="0"/>
        <w:ind w:firstLine="567"/>
        <w:jc w:val="both"/>
        <w:rPr>
          <w:spacing w:val="-3"/>
          <w:sz w:val="28"/>
          <w:szCs w:val="28"/>
        </w:rPr>
      </w:pPr>
      <w:r w:rsidRPr="001944D2">
        <w:rPr>
          <w:sz w:val="28"/>
          <w:szCs w:val="28"/>
        </w:rPr>
        <w:t>- 3 мероприятия по внешней проверке отчетности органов местного самоуправления;</w:t>
      </w:r>
    </w:p>
    <w:p w:rsidR="001944D2" w:rsidRPr="001944D2" w:rsidRDefault="001944D2" w:rsidP="006844B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944D2">
        <w:rPr>
          <w:spacing w:val="-3"/>
          <w:sz w:val="28"/>
          <w:szCs w:val="28"/>
        </w:rPr>
        <w:t xml:space="preserve">- </w:t>
      </w:r>
      <w:r w:rsidRPr="001944D2">
        <w:rPr>
          <w:sz w:val="28"/>
          <w:szCs w:val="28"/>
        </w:rPr>
        <w:t>Аудит в сфере закупок МАДОУ д/</w:t>
      </w:r>
      <w:proofErr w:type="gramStart"/>
      <w:r w:rsidRPr="001944D2">
        <w:rPr>
          <w:sz w:val="28"/>
          <w:szCs w:val="28"/>
        </w:rPr>
        <w:t>с</w:t>
      </w:r>
      <w:proofErr w:type="gramEnd"/>
      <w:r w:rsidRPr="001944D2">
        <w:rPr>
          <w:bCs/>
          <w:sz w:val="28"/>
          <w:szCs w:val="28"/>
        </w:rPr>
        <w:t xml:space="preserve"> «Сказка»;</w:t>
      </w:r>
    </w:p>
    <w:p w:rsidR="001944D2" w:rsidRPr="001944D2" w:rsidRDefault="001944D2" w:rsidP="006844B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944D2">
        <w:rPr>
          <w:bCs/>
          <w:sz w:val="28"/>
          <w:szCs w:val="28"/>
        </w:rPr>
        <w:t xml:space="preserve">- Проверка законности и эффективности использования </w:t>
      </w:r>
      <w:proofErr w:type="gramStart"/>
      <w:r w:rsidRPr="001944D2">
        <w:rPr>
          <w:bCs/>
          <w:sz w:val="28"/>
          <w:szCs w:val="28"/>
        </w:rPr>
        <w:t>средств</w:t>
      </w:r>
      <w:proofErr w:type="gramEnd"/>
      <w:r w:rsidRPr="001944D2">
        <w:rPr>
          <w:bCs/>
          <w:sz w:val="28"/>
          <w:szCs w:val="28"/>
        </w:rPr>
        <w:t xml:space="preserve"> выделенных на реализацию мероприятий Муниципальной программы «Жилище»</w:t>
      </w:r>
      <w:r w:rsidRPr="001944D2">
        <w:rPr>
          <w:sz w:val="28"/>
          <w:szCs w:val="28"/>
        </w:rPr>
        <w:t xml:space="preserve"> в части подпрограммы «Обеспечение жильем детей-сирот</w:t>
      </w:r>
      <w:r w:rsidRPr="001944D2">
        <w:rPr>
          <w:bCs/>
          <w:sz w:val="28"/>
          <w:szCs w:val="28"/>
        </w:rPr>
        <w:t>»;</w:t>
      </w:r>
    </w:p>
    <w:p w:rsidR="001944D2" w:rsidRPr="001944D2" w:rsidRDefault="001944D2" w:rsidP="006844B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44D2">
        <w:rPr>
          <w:sz w:val="28"/>
          <w:szCs w:val="28"/>
        </w:rPr>
        <w:t>- Проверка эффективности  использования средств субсидий, выделенных  МАДОУ д/с «Аленка», включая аудит в сфере закупок.</w:t>
      </w:r>
    </w:p>
    <w:p w:rsidR="00727FA7" w:rsidRPr="00727FA7" w:rsidRDefault="00555576" w:rsidP="006844B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7FA7">
        <w:rPr>
          <w:spacing w:val="-3"/>
          <w:sz w:val="28"/>
          <w:szCs w:val="28"/>
        </w:rPr>
        <w:t xml:space="preserve">Кроме этого, </w:t>
      </w:r>
      <w:r w:rsidR="001A72EA" w:rsidRPr="00727FA7">
        <w:rPr>
          <w:spacing w:val="-3"/>
          <w:sz w:val="28"/>
          <w:szCs w:val="28"/>
        </w:rPr>
        <w:t>с целью реализации приоритетов развития</w:t>
      </w:r>
      <w:r w:rsidR="001A72EA">
        <w:rPr>
          <w:spacing w:val="-3"/>
          <w:sz w:val="28"/>
          <w:szCs w:val="28"/>
        </w:rPr>
        <w:t xml:space="preserve"> города </w:t>
      </w:r>
      <w:r w:rsidRPr="00727FA7">
        <w:rPr>
          <w:spacing w:val="-3"/>
          <w:sz w:val="28"/>
          <w:szCs w:val="28"/>
        </w:rPr>
        <w:t>Контрольно-счетн</w:t>
      </w:r>
      <w:r w:rsidR="00FC203C" w:rsidRPr="00727FA7">
        <w:rPr>
          <w:spacing w:val="-3"/>
          <w:sz w:val="28"/>
          <w:szCs w:val="28"/>
        </w:rPr>
        <w:t>ая</w:t>
      </w:r>
      <w:r w:rsidRPr="00727FA7">
        <w:rPr>
          <w:spacing w:val="-3"/>
          <w:sz w:val="28"/>
          <w:szCs w:val="28"/>
        </w:rPr>
        <w:t xml:space="preserve"> палат</w:t>
      </w:r>
      <w:r w:rsidR="00FC203C" w:rsidRPr="00727FA7">
        <w:rPr>
          <w:spacing w:val="-3"/>
          <w:sz w:val="28"/>
          <w:szCs w:val="28"/>
        </w:rPr>
        <w:t>а</w:t>
      </w:r>
      <w:r w:rsidRPr="00727FA7">
        <w:rPr>
          <w:spacing w:val="-3"/>
          <w:sz w:val="28"/>
          <w:szCs w:val="28"/>
        </w:rPr>
        <w:t xml:space="preserve"> на 2020 год рассматривает </w:t>
      </w:r>
      <w:r w:rsidR="00727FA7">
        <w:rPr>
          <w:spacing w:val="-3"/>
          <w:sz w:val="28"/>
          <w:szCs w:val="28"/>
        </w:rPr>
        <w:t xml:space="preserve">вопрос о </w:t>
      </w:r>
      <w:r w:rsidRPr="00727FA7">
        <w:rPr>
          <w:spacing w:val="-3"/>
          <w:sz w:val="28"/>
          <w:szCs w:val="28"/>
        </w:rPr>
        <w:t>проведени</w:t>
      </w:r>
      <w:r w:rsidR="00727FA7">
        <w:rPr>
          <w:spacing w:val="-3"/>
          <w:sz w:val="28"/>
          <w:szCs w:val="28"/>
        </w:rPr>
        <w:t>и</w:t>
      </w:r>
      <w:r w:rsidRPr="00727FA7">
        <w:rPr>
          <w:spacing w:val="-3"/>
          <w:sz w:val="28"/>
          <w:szCs w:val="28"/>
        </w:rPr>
        <w:t xml:space="preserve"> </w:t>
      </w:r>
      <w:r w:rsidR="00727FA7" w:rsidRPr="00727FA7">
        <w:rPr>
          <w:sz w:val="28"/>
          <w:szCs w:val="28"/>
        </w:rPr>
        <w:t>проверки использования средств направленных на достижение показателей муниципальн</w:t>
      </w:r>
      <w:r w:rsidR="009C3472">
        <w:rPr>
          <w:sz w:val="28"/>
          <w:szCs w:val="28"/>
        </w:rPr>
        <w:t>ых</w:t>
      </w:r>
      <w:r w:rsidR="00727FA7" w:rsidRPr="00727FA7">
        <w:rPr>
          <w:sz w:val="28"/>
          <w:szCs w:val="28"/>
        </w:rPr>
        <w:t xml:space="preserve"> программ</w:t>
      </w:r>
      <w:r w:rsidR="00727FA7" w:rsidRPr="00727FA7">
        <w:t xml:space="preserve"> </w:t>
      </w:r>
      <w:r w:rsidR="00727FA7" w:rsidRPr="00727FA7">
        <w:rPr>
          <w:sz w:val="28"/>
          <w:szCs w:val="28"/>
        </w:rPr>
        <w:t>в рамках реализации Национальн</w:t>
      </w:r>
      <w:r w:rsidR="009C3472">
        <w:rPr>
          <w:sz w:val="28"/>
          <w:szCs w:val="28"/>
        </w:rPr>
        <w:t>ых</w:t>
      </w:r>
      <w:r w:rsidR="00727FA7" w:rsidRPr="00727FA7">
        <w:rPr>
          <w:sz w:val="28"/>
          <w:szCs w:val="28"/>
        </w:rPr>
        <w:t xml:space="preserve"> проект</w:t>
      </w:r>
      <w:r w:rsidR="009C3472">
        <w:rPr>
          <w:sz w:val="28"/>
          <w:szCs w:val="28"/>
        </w:rPr>
        <w:t>ов.</w:t>
      </w:r>
      <w:bookmarkStart w:id="0" w:name="_GoBack"/>
      <w:bookmarkEnd w:id="0"/>
    </w:p>
    <w:p w:rsidR="00727FA7" w:rsidRDefault="00727FA7" w:rsidP="006844BF">
      <w:pPr>
        <w:autoSpaceDE w:val="0"/>
        <w:autoSpaceDN w:val="0"/>
        <w:adjustRightInd w:val="0"/>
        <w:ind w:firstLine="567"/>
        <w:jc w:val="both"/>
      </w:pPr>
    </w:p>
    <w:p w:rsidR="00B2690A" w:rsidRDefault="00B2690A" w:rsidP="005A4923">
      <w:pPr>
        <w:jc w:val="both"/>
        <w:rPr>
          <w:color w:val="FF0000"/>
          <w:sz w:val="28"/>
          <w:szCs w:val="28"/>
        </w:rPr>
      </w:pPr>
    </w:p>
    <w:p w:rsidR="00727FA7" w:rsidRDefault="00727FA7" w:rsidP="00B2690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B2690A" w:rsidRPr="0079507E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B2690A" w:rsidRPr="0079507E">
        <w:rPr>
          <w:sz w:val="28"/>
          <w:szCs w:val="28"/>
        </w:rPr>
        <w:t xml:space="preserve"> Контрольно-счетной палаты                    </w:t>
      </w:r>
      <w:r w:rsidR="00597429" w:rsidRPr="0079507E">
        <w:rPr>
          <w:sz w:val="28"/>
          <w:szCs w:val="28"/>
        </w:rPr>
        <w:tab/>
      </w:r>
      <w:r w:rsidR="00B2690A" w:rsidRPr="0079507E">
        <w:rPr>
          <w:sz w:val="28"/>
          <w:szCs w:val="28"/>
        </w:rPr>
        <w:t xml:space="preserve">      </w:t>
      </w:r>
      <w:r w:rsidR="0079507E" w:rsidRPr="0079507E">
        <w:rPr>
          <w:sz w:val="28"/>
          <w:szCs w:val="28"/>
        </w:rPr>
        <w:t xml:space="preserve">  </w:t>
      </w:r>
      <w:r>
        <w:rPr>
          <w:sz w:val="28"/>
          <w:szCs w:val="28"/>
        </w:rPr>
        <w:t>Л.В. Бондаренко</w:t>
      </w:r>
    </w:p>
    <w:p w:rsidR="00727FA7" w:rsidRDefault="00727FA7" w:rsidP="00727FA7">
      <w:pPr>
        <w:rPr>
          <w:sz w:val="28"/>
          <w:szCs w:val="28"/>
        </w:rPr>
      </w:pPr>
    </w:p>
    <w:sectPr w:rsidR="00727FA7" w:rsidSect="00894B6C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F4B" w:rsidRDefault="00577F4B" w:rsidP="00B2690A">
      <w:r>
        <w:separator/>
      </w:r>
    </w:p>
  </w:endnote>
  <w:endnote w:type="continuationSeparator" w:id="0">
    <w:p w:rsidR="00577F4B" w:rsidRDefault="00577F4B" w:rsidP="00B26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7153522"/>
      <w:docPartObj>
        <w:docPartGallery w:val="Page Numbers (Bottom of Page)"/>
        <w:docPartUnique/>
      </w:docPartObj>
    </w:sdtPr>
    <w:sdtEndPr/>
    <w:sdtContent>
      <w:p w:rsidR="00B2690A" w:rsidRDefault="00B2690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472">
          <w:rPr>
            <w:noProof/>
          </w:rPr>
          <w:t>1</w:t>
        </w:r>
        <w:r>
          <w:fldChar w:fldCharType="end"/>
        </w:r>
      </w:p>
    </w:sdtContent>
  </w:sdt>
  <w:p w:rsidR="00B2690A" w:rsidRDefault="00B2690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F4B" w:rsidRDefault="00577F4B" w:rsidP="00B2690A">
      <w:r>
        <w:separator/>
      </w:r>
    </w:p>
  </w:footnote>
  <w:footnote w:type="continuationSeparator" w:id="0">
    <w:p w:rsidR="00577F4B" w:rsidRDefault="00577F4B" w:rsidP="00B26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C144D"/>
    <w:multiLevelType w:val="hybridMultilevel"/>
    <w:tmpl w:val="A15EFD0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4244C3A"/>
    <w:multiLevelType w:val="hybridMultilevel"/>
    <w:tmpl w:val="13CCB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A0A35"/>
    <w:multiLevelType w:val="hybridMultilevel"/>
    <w:tmpl w:val="C77A0FCC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5F"/>
    <w:rsid w:val="0008185B"/>
    <w:rsid w:val="000D6E2C"/>
    <w:rsid w:val="000D72A8"/>
    <w:rsid w:val="00180926"/>
    <w:rsid w:val="001944D2"/>
    <w:rsid w:val="001A72EA"/>
    <w:rsid w:val="002233D1"/>
    <w:rsid w:val="00237326"/>
    <w:rsid w:val="0032790F"/>
    <w:rsid w:val="003405A6"/>
    <w:rsid w:val="00365812"/>
    <w:rsid w:val="003D3834"/>
    <w:rsid w:val="003F40EE"/>
    <w:rsid w:val="00424305"/>
    <w:rsid w:val="0043015F"/>
    <w:rsid w:val="00464F0A"/>
    <w:rsid w:val="005160BB"/>
    <w:rsid w:val="00555576"/>
    <w:rsid w:val="00577F4B"/>
    <w:rsid w:val="00597429"/>
    <w:rsid w:val="005A4923"/>
    <w:rsid w:val="006844BF"/>
    <w:rsid w:val="00727FA7"/>
    <w:rsid w:val="007340D4"/>
    <w:rsid w:val="00774D5C"/>
    <w:rsid w:val="0079507E"/>
    <w:rsid w:val="007A1138"/>
    <w:rsid w:val="007D4826"/>
    <w:rsid w:val="007D7C8C"/>
    <w:rsid w:val="00814030"/>
    <w:rsid w:val="00834698"/>
    <w:rsid w:val="00850330"/>
    <w:rsid w:val="00886501"/>
    <w:rsid w:val="00894428"/>
    <w:rsid w:val="00894B6C"/>
    <w:rsid w:val="008C74C0"/>
    <w:rsid w:val="008E1D82"/>
    <w:rsid w:val="009217D5"/>
    <w:rsid w:val="009451AE"/>
    <w:rsid w:val="009671B7"/>
    <w:rsid w:val="00974C90"/>
    <w:rsid w:val="009C3472"/>
    <w:rsid w:val="009D0B6A"/>
    <w:rsid w:val="009E65D5"/>
    <w:rsid w:val="00A27812"/>
    <w:rsid w:val="00A42D15"/>
    <w:rsid w:val="00A57A86"/>
    <w:rsid w:val="00A96834"/>
    <w:rsid w:val="00AD0095"/>
    <w:rsid w:val="00AD7635"/>
    <w:rsid w:val="00B2690A"/>
    <w:rsid w:val="00B34441"/>
    <w:rsid w:val="00B53473"/>
    <w:rsid w:val="00C24608"/>
    <w:rsid w:val="00C4123A"/>
    <w:rsid w:val="00C47201"/>
    <w:rsid w:val="00CF335F"/>
    <w:rsid w:val="00CF54A1"/>
    <w:rsid w:val="00D1274E"/>
    <w:rsid w:val="00D664D2"/>
    <w:rsid w:val="00E01295"/>
    <w:rsid w:val="00E967B1"/>
    <w:rsid w:val="00EA7E4A"/>
    <w:rsid w:val="00EB4F28"/>
    <w:rsid w:val="00F4599A"/>
    <w:rsid w:val="00F7455A"/>
    <w:rsid w:val="00F93C2F"/>
    <w:rsid w:val="00FC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5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34698"/>
    <w:rPr>
      <w:b/>
      <w:bCs/>
    </w:rPr>
  </w:style>
  <w:style w:type="paragraph" w:styleId="a4">
    <w:name w:val="Normal (Web)"/>
    <w:basedOn w:val="a"/>
    <w:uiPriority w:val="99"/>
    <w:rsid w:val="0043015F"/>
    <w:pPr>
      <w:spacing w:before="100" w:beforeAutospacing="1" w:after="100" w:afterAutospacing="1"/>
    </w:pPr>
  </w:style>
  <w:style w:type="character" w:styleId="a5">
    <w:name w:val="Hyperlink"/>
    <w:rsid w:val="0043015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94B6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459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599A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269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690A"/>
    <w:rPr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269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2690A"/>
    <w:rPr>
      <w:sz w:val="24"/>
      <w:szCs w:val="24"/>
      <w:lang w:eastAsia="ru-RU"/>
    </w:rPr>
  </w:style>
  <w:style w:type="paragraph" w:customStyle="1" w:styleId="1">
    <w:name w:val="1"/>
    <w:basedOn w:val="a"/>
    <w:rsid w:val="001944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5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34698"/>
    <w:rPr>
      <w:b/>
      <w:bCs/>
    </w:rPr>
  </w:style>
  <w:style w:type="paragraph" w:styleId="a4">
    <w:name w:val="Normal (Web)"/>
    <w:basedOn w:val="a"/>
    <w:uiPriority w:val="99"/>
    <w:rsid w:val="0043015F"/>
    <w:pPr>
      <w:spacing w:before="100" w:beforeAutospacing="1" w:after="100" w:afterAutospacing="1"/>
    </w:pPr>
  </w:style>
  <w:style w:type="character" w:styleId="a5">
    <w:name w:val="Hyperlink"/>
    <w:rsid w:val="0043015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94B6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459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599A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269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690A"/>
    <w:rPr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269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2690A"/>
    <w:rPr>
      <w:sz w:val="24"/>
      <w:szCs w:val="24"/>
      <w:lang w:eastAsia="ru-RU"/>
    </w:rPr>
  </w:style>
  <w:style w:type="paragraph" w:customStyle="1" w:styleId="1">
    <w:name w:val="1"/>
    <w:basedOn w:val="a"/>
    <w:rsid w:val="001944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cp:lastPrinted>2020-01-17T18:14:00Z</cp:lastPrinted>
  <dcterms:created xsi:type="dcterms:W3CDTF">2020-01-20T12:17:00Z</dcterms:created>
  <dcterms:modified xsi:type="dcterms:W3CDTF">2020-01-20T12:17:00Z</dcterms:modified>
</cp:coreProperties>
</file>